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94795" w14:textId="125BC6E3" w:rsidR="00DC25EC" w:rsidRPr="006242FF" w:rsidRDefault="00DC25EC" w:rsidP="00DC25EC">
      <w:pPr>
        <w:pStyle w:val="ConsPlusTitle"/>
        <w:jc w:val="right"/>
        <w:rPr>
          <w:rFonts w:ascii="Times New Roman" w:hAnsi="Times New Roman" w:cs="Times New Roman"/>
          <w:b w:val="0"/>
          <w:bCs/>
          <w:lang w:val="en-US"/>
        </w:rPr>
      </w:pPr>
      <w:r w:rsidRPr="00DC25EC">
        <w:rPr>
          <w:rFonts w:ascii="Times New Roman" w:hAnsi="Times New Roman" w:cs="Times New Roman"/>
          <w:b w:val="0"/>
          <w:bCs/>
        </w:rPr>
        <w:t>Приложение № 1</w:t>
      </w:r>
      <w:r w:rsidR="006242FF">
        <w:rPr>
          <w:rFonts w:ascii="Times New Roman" w:hAnsi="Times New Roman" w:cs="Times New Roman"/>
          <w:b w:val="0"/>
          <w:bCs/>
          <w:lang w:val="en-US"/>
        </w:rPr>
        <w:t>7</w:t>
      </w:r>
    </w:p>
    <w:p w14:paraId="6909C6A8" w14:textId="5F121AF6" w:rsidR="00DC25EC" w:rsidRPr="00DC25EC" w:rsidRDefault="00DC25EC" w:rsidP="00DC25EC">
      <w:pPr>
        <w:pStyle w:val="ConsPlusTitle"/>
        <w:jc w:val="right"/>
        <w:rPr>
          <w:rFonts w:ascii="Times New Roman" w:hAnsi="Times New Roman" w:cs="Times New Roman"/>
          <w:b w:val="0"/>
          <w:bCs/>
        </w:rPr>
      </w:pPr>
      <w:r w:rsidRPr="00DC25EC">
        <w:rPr>
          <w:rFonts w:ascii="Times New Roman" w:hAnsi="Times New Roman" w:cs="Times New Roman"/>
          <w:b w:val="0"/>
          <w:bCs/>
        </w:rPr>
        <w:t>к Учетной политике</w:t>
      </w:r>
    </w:p>
    <w:p w14:paraId="2C299A61" w14:textId="77777777" w:rsidR="00DC25EC" w:rsidRPr="00DC25EC" w:rsidRDefault="00DC25EC">
      <w:pPr>
        <w:pStyle w:val="ConsPlusTitle"/>
        <w:jc w:val="center"/>
        <w:rPr>
          <w:rFonts w:ascii="Times New Roman" w:hAnsi="Times New Roman" w:cs="Times New Roman"/>
        </w:rPr>
      </w:pPr>
    </w:p>
    <w:p w14:paraId="346FF421" w14:textId="5CBBD00E" w:rsidR="00B605BA" w:rsidRPr="00DC25EC" w:rsidRDefault="0000000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DC25EC">
        <w:rPr>
          <w:rFonts w:ascii="Times New Roman" w:hAnsi="Times New Roman" w:cs="Times New Roman"/>
          <w:sz w:val="20"/>
          <w:szCs w:val="20"/>
        </w:rPr>
        <w:t>НОРМАТИВЫ</w:t>
      </w:r>
    </w:p>
    <w:p w14:paraId="45F56CAE" w14:textId="3B4F8859" w:rsidR="00B605BA" w:rsidRPr="00DC25EC" w:rsidRDefault="0000000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DC25EC">
        <w:rPr>
          <w:rFonts w:ascii="Times New Roman" w:hAnsi="Times New Roman" w:cs="Times New Roman"/>
          <w:sz w:val="20"/>
          <w:szCs w:val="20"/>
        </w:rPr>
        <w:t>КОЛИЧЕСТВА ХОЗЯЙСТВЕННЫХ ТОВАРОВ И ПРИНАДЛЕЖНОСТЕЙ</w:t>
      </w:r>
    </w:p>
    <w:p w14:paraId="73572F1E" w14:textId="77777777" w:rsidR="00B605BA" w:rsidRPr="00DC25EC" w:rsidRDefault="00B605BA">
      <w:pPr>
        <w:pStyle w:val="ConsPlusNormal"/>
        <w:jc w:val="center"/>
        <w:outlineLvl w:val="0"/>
        <w:rPr>
          <w:sz w:val="20"/>
          <w:szCs w:val="20"/>
        </w:rPr>
      </w:pPr>
    </w:p>
    <w:p w14:paraId="72B77EEB" w14:textId="77777777" w:rsidR="00B605BA" w:rsidRPr="00DC25EC" w:rsidRDefault="00000000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bookmarkStart w:id="0" w:name="_Hlk204587293"/>
      <w:r w:rsidRPr="00DC25EC">
        <w:rPr>
          <w:rFonts w:ascii="Times New Roman" w:hAnsi="Times New Roman" w:cs="Times New Roman"/>
          <w:sz w:val="20"/>
          <w:szCs w:val="20"/>
        </w:rPr>
        <w:t>ХОЗЯЙСТВЕННЫЕ ТОВАРЫ НА ОДНОГО</w:t>
      </w:r>
    </w:p>
    <w:p w14:paraId="048CE24E" w14:textId="25FA3BE5" w:rsidR="00B605BA" w:rsidRPr="00DC25EC" w:rsidRDefault="001A55F8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 w:rsidRPr="00DC25EC">
        <w:rPr>
          <w:rFonts w:ascii="Times New Roman" w:hAnsi="Times New Roman" w:cs="Times New Roman"/>
          <w:sz w:val="20"/>
          <w:szCs w:val="20"/>
        </w:rPr>
        <w:t>РАБОТНИКА В ГОД</w:t>
      </w:r>
      <w:r w:rsidR="00DD3DF0" w:rsidRPr="00DC25EC">
        <w:rPr>
          <w:rFonts w:ascii="Times New Roman" w:hAnsi="Times New Roman" w:cs="Times New Roman"/>
          <w:sz w:val="20"/>
          <w:szCs w:val="20"/>
        </w:rPr>
        <w:t xml:space="preserve"> (2</w:t>
      </w:r>
      <w:r w:rsidR="00E97AFE">
        <w:rPr>
          <w:rFonts w:ascii="Times New Roman" w:hAnsi="Times New Roman" w:cs="Times New Roman"/>
          <w:sz w:val="20"/>
          <w:szCs w:val="20"/>
        </w:rPr>
        <w:t>11</w:t>
      </w:r>
      <w:r w:rsidR="00DD3DF0" w:rsidRPr="00DC25EC">
        <w:rPr>
          <w:rFonts w:ascii="Times New Roman" w:hAnsi="Times New Roman" w:cs="Times New Roman"/>
          <w:sz w:val="20"/>
          <w:szCs w:val="20"/>
        </w:rPr>
        <w:t xml:space="preserve"> чел</w:t>
      </w:r>
      <w:r w:rsidR="0018505B">
        <w:rPr>
          <w:rFonts w:ascii="Times New Roman" w:hAnsi="Times New Roman" w:cs="Times New Roman"/>
          <w:sz w:val="20"/>
          <w:szCs w:val="20"/>
        </w:rPr>
        <w:t>.</w:t>
      </w:r>
      <w:r w:rsidR="00DD3DF0" w:rsidRPr="00DC25EC">
        <w:rPr>
          <w:rFonts w:ascii="Times New Roman" w:hAnsi="Times New Roman" w:cs="Times New Roman"/>
          <w:sz w:val="20"/>
          <w:szCs w:val="20"/>
        </w:rPr>
        <w:t>)</w:t>
      </w:r>
    </w:p>
    <w:p w14:paraId="2BD2713A" w14:textId="77777777" w:rsidR="00B605BA" w:rsidRPr="00DC25EC" w:rsidRDefault="00B605BA">
      <w:pPr>
        <w:pStyle w:val="ConsPlusNormal"/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364"/>
        <w:gridCol w:w="2126"/>
        <w:gridCol w:w="1985"/>
      </w:tblGrid>
      <w:tr w:rsidR="001A55F8" w:rsidRPr="00DC25EC" w14:paraId="510F177B" w14:textId="77777777" w:rsidTr="001A55F8">
        <w:tc>
          <w:tcPr>
            <w:tcW w:w="510" w:type="dxa"/>
            <w:vAlign w:val="center"/>
          </w:tcPr>
          <w:p w14:paraId="434E7BF6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N п/п</w:t>
            </w:r>
          </w:p>
        </w:tc>
        <w:tc>
          <w:tcPr>
            <w:tcW w:w="5364" w:type="dxa"/>
            <w:vAlign w:val="center"/>
          </w:tcPr>
          <w:p w14:paraId="34F6678E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6BEF8E98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14:paraId="603E5F84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Норма расхода</w:t>
            </w:r>
          </w:p>
        </w:tc>
      </w:tr>
      <w:tr w:rsidR="001A55F8" w:rsidRPr="00DC25EC" w14:paraId="17DB749C" w14:textId="77777777" w:rsidTr="001A55F8">
        <w:tc>
          <w:tcPr>
            <w:tcW w:w="510" w:type="dxa"/>
            <w:vAlign w:val="center"/>
          </w:tcPr>
          <w:p w14:paraId="4B049E47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1.</w:t>
            </w:r>
          </w:p>
        </w:tc>
        <w:tc>
          <w:tcPr>
            <w:tcW w:w="5364" w:type="dxa"/>
            <w:vAlign w:val="center"/>
          </w:tcPr>
          <w:p w14:paraId="0B38E668" w14:textId="08ED61F0" w:rsidR="001A55F8" w:rsidRPr="00DC25EC" w:rsidRDefault="00C52190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Полотенце бумажное, лист</w:t>
            </w:r>
          </w:p>
        </w:tc>
        <w:tc>
          <w:tcPr>
            <w:tcW w:w="2126" w:type="dxa"/>
            <w:vAlign w:val="center"/>
          </w:tcPr>
          <w:p w14:paraId="20EBEABE" w14:textId="292136BF" w:rsidR="001A55F8" w:rsidRPr="00DC25EC" w:rsidRDefault="00C5219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15992F07" w14:textId="1CB95CA1" w:rsidR="001A55F8" w:rsidRPr="00DC25EC" w:rsidRDefault="00C5219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A55F8" w:rsidRPr="00DC25EC" w14:paraId="17A74B83" w14:textId="77777777" w:rsidTr="001A55F8">
        <w:tc>
          <w:tcPr>
            <w:tcW w:w="510" w:type="dxa"/>
            <w:vAlign w:val="center"/>
          </w:tcPr>
          <w:p w14:paraId="59155585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2.</w:t>
            </w:r>
          </w:p>
        </w:tc>
        <w:tc>
          <w:tcPr>
            <w:tcW w:w="5364" w:type="dxa"/>
            <w:vAlign w:val="center"/>
          </w:tcPr>
          <w:p w14:paraId="227EA8C8" w14:textId="4D622CF8" w:rsidR="001A55F8" w:rsidRPr="00DC25EC" w:rsidRDefault="001A55F8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Полотенца бумажные</w:t>
            </w:r>
            <w:r w:rsidR="00C52190">
              <w:rPr>
                <w:sz w:val="20"/>
                <w:szCs w:val="20"/>
              </w:rPr>
              <w:t>, рулон</w:t>
            </w:r>
            <w:r w:rsidRPr="00DC25E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701DD5D9" w14:textId="4C556CA4" w:rsidR="001A55F8" w:rsidRPr="00DC25EC" w:rsidRDefault="00C5219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985" w:type="dxa"/>
            <w:vAlign w:val="center"/>
          </w:tcPr>
          <w:p w14:paraId="43A1D3D4" w14:textId="0A8F1837" w:rsidR="001A55F8" w:rsidRPr="00DC25EC" w:rsidRDefault="00C52190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1D1976">
              <w:rPr>
                <w:sz w:val="20"/>
                <w:szCs w:val="20"/>
              </w:rPr>
              <w:t>5</w:t>
            </w:r>
          </w:p>
        </w:tc>
      </w:tr>
      <w:tr w:rsidR="001A55F8" w:rsidRPr="00DC25EC" w14:paraId="00E6E737" w14:textId="77777777" w:rsidTr="001A55F8">
        <w:tc>
          <w:tcPr>
            <w:tcW w:w="510" w:type="dxa"/>
            <w:vAlign w:val="center"/>
          </w:tcPr>
          <w:p w14:paraId="0808A082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3.</w:t>
            </w:r>
          </w:p>
        </w:tc>
        <w:tc>
          <w:tcPr>
            <w:tcW w:w="5364" w:type="dxa"/>
            <w:vAlign w:val="center"/>
          </w:tcPr>
          <w:p w14:paraId="4E024C61" w14:textId="47D190D5" w:rsidR="001A55F8" w:rsidRPr="00DC25EC" w:rsidRDefault="001A55F8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 xml:space="preserve">Мешок </w:t>
            </w:r>
            <w:r w:rsidR="00C52190">
              <w:rPr>
                <w:sz w:val="20"/>
                <w:szCs w:val="20"/>
              </w:rPr>
              <w:t>полимерный</w:t>
            </w:r>
            <w:r w:rsidRPr="00DC25EC">
              <w:rPr>
                <w:sz w:val="20"/>
                <w:szCs w:val="20"/>
              </w:rPr>
              <w:t xml:space="preserve"> для мусора на 3</w:t>
            </w:r>
            <w:r w:rsidR="00C52190">
              <w:rPr>
                <w:sz w:val="20"/>
                <w:szCs w:val="20"/>
              </w:rPr>
              <w:t>5</w:t>
            </w:r>
            <w:r w:rsidRPr="00DC25EC">
              <w:rPr>
                <w:sz w:val="20"/>
                <w:szCs w:val="20"/>
              </w:rPr>
              <w:t xml:space="preserve"> л </w:t>
            </w:r>
            <w:r w:rsidR="0018505B">
              <w:rPr>
                <w:sz w:val="20"/>
                <w:szCs w:val="20"/>
              </w:rPr>
              <w:t>(в рулоне 10 шт.)</w:t>
            </w:r>
          </w:p>
        </w:tc>
        <w:tc>
          <w:tcPr>
            <w:tcW w:w="2126" w:type="dxa"/>
            <w:vAlign w:val="center"/>
          </w:tcPr>
          <w:p w14:paraId="49390512" w14:textId="500D4927" w:rsidR="001A55F8" w:rsidRPr="00DC25EC" w:rsidRDefault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985" w:type="dxa"/>
            <w:vAlign w:val="center"/>
          </w:tcPr>
          <w:p w14:paraId="2B846998" w14:textId="68C610A6" w:rsidR="001A55F8" w:rsidRPr="00DC25EC" w:rsidRDefault="008422C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8505B" w:rsidRPr="00DC25EC" w14:paraId="68FB101A" w14:textId="77777777" w:rsidTr="001A55F8">
        <w:tc>
          <w:tcPr>
            <w:tcW w:w="510" w:type="dxa"/>
            <w:vAlign w:val="center"/>
          </w:tcPr>
          <w:p w14:paraId="687C8BC9" w14:textId="13E09B9C" w:rsidR="0018505B" w:rsidRPr="00DC25EC" w:rsidRDefault="008422C3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364" w:type="dxa"/>
            <w:vAlign w:val="center"/>
          </w:tcPr>
          <w:p w14:paraId="0D0B8593" w14:textId="4846C75A" w:rsidR="0018505B" w:rsidRPr="00DC25EC" w:rsidRDefault="0018505B" w:rsidP="0018505B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 xml:space="preserve">Мешок </w:t>
            </w:r>
            <w:r>
              <w:rPr>
                <w:sz w:val="20"/>
                <w:szCs w:val="20"/>
              </w:rPr>
              <w:t>полимерный</w:t>
            </w:r>
            <w:r w:rsidRPr="00DC25EC">
              <w:rPr>
                <w:sz w:val="20"/>
                <w:szCs w:val="20"/>
              </w:rPr>
              <w:t xml:space="preserve"> для мусора на </w:t>
            </w:r>
            <w:r>
              <w:rPr>
                <w:sz w:val="20"/>
                <w:szCs w:val="20"/>
              </w:rPr>
              <w:t>60</w:t>
            </w:r>
            <w:r w:rsidRPr="00DC25EC">
              <w:rPr>
                <w:sz w:val="20"/>
                <w:szCs w:val="20"/>
              </w:rPr>
              <w:t xml:space="preserve"> л </w:t>
            </w:r>
            <w:r>
              <w:rPr>
                <w:sz w:val="20"/>
                <w:szCs w:val="20"/>
              </w:rPr>
              <w:t>(в рулоне 10 шт.)</w:t>
            </w:r>
          </w:p>
        </w:tc>
        <w:tc>
          <w:tcPr>
            <w:tcW w:w="2126" w:type="dxa"/>
            <w:vAlign w:val="center"/>
          </w:tcPr>
          <w:p w14:paraId="0E101A91" w14:textId="0FDA0519" w:rsidR="0018505B" w:rsidRDefault="0018505B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985" w:type="dxa"/>
            <w:vAlign w:val="center"/>
          </w:tcPr>
          <w:p w14:paraId="1AD7EF11" w14:textId="00F18562" w:rsidR="0018505B" w:rsidRDefault="008422C3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8505B" w:rsidRPr="0018505B" w14:paraId="3BFA82FA" w14:textId="77777777" w:rsidTr="001A55F8">
        <w:tc>
          <w:tcPr>
            <w:tcW w:w="510" w:type="dxa"/>
            <w:vAlign w:val="center"/>
          </w:tcPr>
          <w:p w14:paraId="7880D9A2" w14:textId="79FF33B1" w:rsidR="0018505B" w:rsidRPr="00DC25EC" w:rsidRDefault="008422C3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364" w:type="dxa"/>
            <w:vAlign w:val="center"/>
          </w:tcPr>
          <w:p w14:paraId="022A04FB" w14:textId="4E0F9A37" w:rsidR="0018505B" w:rsidRPr="00DC25EC" w:rsidRDefault="0018505B" w:rsidP="0018505B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 xml:space="preserve">Бумага туалетная </w:t>
            </w:r>
          </w:p>
        </w:tc>
        <w:tc>
          <w:tcPr>
            <w:tcW w:w="2126" w:type="dxa"/>
            <w:vAlign w:val="center"/>
          </w:tcPr>
          <w:p w14:paraId="210DBEAB" w14:textId="77777777" w:rsidR="0018505B" w:rsidRPr="00DC25EC" w:rsidRDefault="0018505B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рулон</w:t>
            </w:r>
          </w:p>
        </w:tc>
        <w:tc>
          <w:tcPr>
            <w:tcW w:w="1985" w:type="dxa"/>
            <w:vAlign w:val="center"/>
          </w:tcPr>
          <w:p w14:paraId="2758636B" w14:textId="193BEEC2" w:rsidR="0018505B" w:rsidRPr="00DC25EC" w:rsidRDefault="001D1976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1D1976" w:rsidRPr="0018505B" w14:paraId="690A4B20" w14:textId="77777777" w:rsidTr="001A55F8">
        <w:tc>
          <w:tcPr>
            <w:tcW w:w="510" w:type="dxa"/>
            <w:vAlign w:val="center"/>
          </w:tcPr>
          <w:p w14:paraId="3BB4D6D7" w14:textId="11BFA9B8" w:rsidR="001D1976" w:rsidRPr="00DC25EC" w:rsidRDefault="008422C3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364" w:type="dxa"/>
            <w:vAlign w:val="center"/>
          </w:tcPr>
          <w:p w14:paraId="23A2BA12" w14:textId="5680E64B" w:rsidR="001D1976" w:rsidRPr="00DC25EC" w:rsidRDefault="001D1976" w:rsidP="0018505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Мыло туалетное жидкое 0,5 л</w:t>
            </w:r>
          </w:p>
        </w:tc>
        <w:tc>
          <w:tcPr>
            <w:tcW w:w="2126" w:type="dxa"/>
            <w:vAlign w:val="center"/>
          </w:tcPr>
          <w:p w14:paraId="34C8FCBC" w14:textId="2A0FC229" w:rsidR="001D1976" w:rsidRPr="00DC25EC" w:rsidRDefault="001D1976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985" w:type="dxa"/>
            <w:vAlign w:val="center"/>
          </w:tcPr>
          <w:p w14:paraId="1D949AFB" w14:textId="5FAFD3DA" w:rsidR="001D1976" w:rsidRDefault="008422C3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1D1976" w:rsidRPr="0018505B" w14:paraId="7F6B26D5" w14:textId="77777777" w:rsidTr="001A55F8">
        <w:tc>
          <w:tcPr>
            <w:tcW w:w="510" w:type="dxa"/>
            <w:vAlign w:val="center"/>
          </w:tcPr>
          <w:p w14:paraId="13EAC106" w14:textId="7AE34900" w:rsidR="001D1976" w:rsidRPr="00DC25EC" w:rsidRDefault="008422C3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364" w:type="dxa"/>
            <w:vAlign w:val="center"/>
          </w:tcPr>
          <w:p w14:paraId="2FFBC03F" w14:textId="3CAD9A66" w:rsidR="001D1976" w:rsidRDefault="001D1976" w:rsidP="0018505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Мыло туалетное жидкое 5 л</w:t>
            </w:r>
          </w:p>
        </w:tc>
        <w:tc>
          <w:tcPr>
            <w:tcW w:w="2126" w:type="dxa"/>
            <w:vAlign w:val="center"/>
          </w:tcPr>
          <w:p w14:paraId="680B0C26" w14:textId="292A938E" w:rsidR="001D1976" w:rsidRDefault="0036745F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985" w:type="dxa"/>
            <w:vAlign w:val="center"/>
          </w:tcPr>
          <w:p w14:paraId="0ADDF0CA" w14:textId="1BD5482A" w:rsidR="001D1976" w:rsidRDefault="008422C3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6745F" w:rsidRPr="0018505B" w14:paraId="76BBDD5E" w14:textId="77777777" w:rsidTr="001A55F8">
        <w:tc>
          <w:tcPr>
            <w:tcW w:w="510" w:type="dxa"/>
            <w:vAlign w:val="center"/>
          </w:tcPr>
          <w:p w14:paraId="180A104D" w14:textId="1A32FB1E" w:rsidR="0036745F" w:rsidRPr="00DC25EC" w:rsidRDefault="008422C3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364" w:type="dxa"/>
            <w:vAlign w:val="center"/>
          </w:tcPr>
          <w:p w14:paraId="55201BAF" w14:textId="13861CBC" w:rsidR="0036745F" w:rsidRDefault="0036745F" w:rsidP="0018505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Мыло туалетное твердое</w:t>
            </w:r>
          </w:p>
        </w:tc>
        <w:tc>
          <w:tcPr>
            <w:tcW w:w="2126" w:type="dxa"/>
            <w:vAlign w:val="center"/>
          </w:tcPr>
          <w:p w14:paraId="4BD2EDE0" w14:textId="470F65D7" w:rsidR="0036745F" w:rsidRDefault="0036745F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985" w:type="dxa"/>
            <w:vAlign w:val="center"/>
          </w:tcPr>
          <w:p w14:paraId="75FC9A64" w14:textId="50C7A64A" w:rsidR="0036745F" w:rsidRDefault="0036745F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bookmarkEnd w:id="0"/>
    </w:tbl>
    <w:p w14:paraId="07A92299" w14:textId="77777777" w:rsidR="00B605BA" w:rsidRPr="00DC25EC" w:rsidRDefault="00B605BA">
      <w:pPr>
        <w:pStyle w:val="ConsPlusNormal"/>
        <w:jc w:val="center"/>
        <w:rPr>
          <w:sz w:val="20"/>
          <w:szCs w:val="20"/>
        </w:rPr>
      </w:pPr>
    </w:p>
    <w:p w14:paraId="7EA10758" w14:textId="543A876F" w:rsidR="00B605BA" w:rsidRPr="00DC25EC" w:rsidRDefault="00000000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C25EC">
        <w:rPr>
          <w:rFonts w:ascii="Times New Roman" w:hAnsi="Times New Roman" w:cs="Times New Roman"/>
          <w:sz w:val="20"/>
          <w:szCs w:val="20"/>
        </w:rPr>
        <w:t>ХОЗЯЙСТВЕННЫЕ ТОВАРЫ НА 1 КВ. М В ГОД</w:t>
      </w:r>
      <w:r w:rsidR="00DC25EC">
        <w:rPr>
          <w:rFonts w:ascii="Times New Roman" w:hAnsi="Times New Roman" w:cs="Times New Roman"/>
          <w:sz w:val="20"/>
          <w:szCs w:val="20"/>
        </w:rPr>
        <w:t xml:space="preserve"> (</w:t>
      </w:r>
      <w:r w:rsidR="004B129C">
        <w:rPr>
          <w:rFonts w:ascii="Times New Roman" w:hAnsi="Times New Roman" w:cs="Times New Roman"/>
          <w:sz w:val="20"/>
          <w:szCs w:val="20"/>
        </w:rPr>
        <w:t>6545 кв.м.)</w:t>
      </w:r>
    </w:p>
    <w:p w14:paraId="02A3AAEA" w14:textId="77777777" w:rsidR="00B605BA" w:rsidRPr="00DC25EC" w:rsidRDefault="00B605BA">
      <w:pPr>
        <w:pStyle w:val="ConsPlusNormal"/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364"/>
        <w:gridCol w:w="2126"/>
        <w:gridCol w:w="1985"/>
      </w:tblGrid>
      <w:tr w:rsidR="001A55F8" w:rsidRPr="00DC25EC" w14:paraId="7479E216" w14:textId="77777777" w:rsidTr="001A55F8">
        <w:tc>
          <w:tcPr>
            <w:tcW w:w="510" w:type="dxa"/>
            <w:vAlign w:val="center"/>
          </w:tcPr>
          <w:p w14:paraId="5BE094DE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N п/п</w:t>
            </w:r>
          </w:p>
        </w:tc>
        <w:tc>
          <w:tcPr>
            <w:tcW w:w="5364" w:type="dxa"/>
            <w:vAlign w:val="center"/>
          </w:tcPr>
          <w:p w14:paraId="51BBFBE4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33BB323F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14:paraId="2F835B40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Норма расхода</w:t>
            </w:r>
          </w:p>
        </w:tc>
      </w:tr>
      <w:tr w:rsidR="001A55F8" w:rsidRPr="00DC25EC" w14:paraId="37EDE693" w14:textId="77777777" w:rsidTr="001A55F8">
        <w:tc>
          <w:tcPr>
            <w:tcW w:w="510" w:type="dxa"/>
            <w:vAlign w:val="center"/>
          </w:tcPr>
          <w:p w14:paraId="02E34E4C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1.</w:t>
            </w:r>
          </w:p>
        </w:tc>
        <w:tc>
          <w:tcPr>
            <w:tcW w:w="5364" w:type="dxa"/>
            <w:vAlign w:val="center"/>
          </w:tcPr>
          <w:p w14:paraId="653F6717" w14:textId="31DEDCBE" w:rsidR="001A55F8" w:rsidRPr="00DC25EC" w:rsidRDefault="00F952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Инсектицид 0,5 л.</w:t>
            </w:r>
          </w:p>
        </w:tc>
        <w:tc>
          <w:tcPr>
            <w:tcW w:w="2126" w:type="dxa"/>
            <w:vAlign w:val="center"/>
          </w:tcPr>
          <w:p w14:paraId="4C62C103" w14:textId="7058EF3B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039370E7" w14:textId="50FE7FE8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</w:tr>
      <w:tr w:rsidR="001A55F8" w:rsidRPr="00DC25EC" w14:paraId="0E9EAE4E" w14:textId="77777777" w:rsidTr="001A55F8">
        <w:tc>
          <w:tcPr>
            <w:tcW w:w="510" w:type="dxa"/>
            <w:vAlign w:val="center"/>
          </w:tcPr>
          <w:p w14:paraId="3CB3601B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2.</w:t>
            </w:r>
          </w:p>
        </w:tc>
        <w:tc>
          <w:tcPr>
            <w:tcW w:w="5364" w:type="dxa"/>
            <w:vAlign w:val="center"/>
          </w:tcPr>
          <w:p w14:paraId="487AC952" w14:textId="314DB7DC" w:rsidR="001A55F8" w:rsidRPr="00DC25EC" w:rsidRDefault="00F952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Моющее средство для пола 5л </w:t>
            </w:r>
          </w:p>
        </w:tc>
        <w:tc>
          <w:tcPr>
            <w:tcW w:w="2126" w:type="dxa"/>
            <w:vAlign w:val="center"/>
          </w:tcPr>
          <w:p w14:paraId="298A1CA4" w14:textId="31F91528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985" w:type="dxa"/>
            <w:vAlign w:val="center"/>
          </w:tcPr>
          <w:p w14:paraId="32798EDA" w14:textId="55E337B5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</w:tr>
      <w:tr w:rsidR="001A55F8" w:rsidRPr="00DC25EC" w14:paraId="2C9D575F" w14:textId="77777777" w:rsidTr="001A55F8">
        <w:tc>
          <w:tcPr>
            <w:tcW w:w="510" w:type="dxa"/>
            <w:vAlign w:val="center"/>
          </w:tcPr>
          <w:p w14:paraId="7891A619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3.</w:t>
            </w:r>
          </w:p>
        </w:tc>
        <w:tc>
          <w:tcPr>
            <w:tcW w:w="5364" w:type="dxa"/>
            <w:vAlign w:val="center"/>
          </w:tcPr>
          <w:p w14:paraId="069DFD07" w14:textId="42739949" w:rsidR="001A55F8" w:rsidRPr="00DC25EC" w:rsidRDefault="00F952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Моющее средство для пола 1л (гель)</w:t>
            </w:r>
          </w:p>
        </w:tc>
        <w:tc>
          <w:tcPr>
            <w:tcW w:w="2126" w:type="dxa"/>
            <w:vAlign w:val="center"/>
          </w:tcPr>
          <w:p w14:paraId="7600B767" w14:textId="67CC59F6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985" w:type="dxa"/>
            <w:vAlign w:val="center"/>
          </w:tcPr>
          <w:p w14:paraId="1488DDA9" w14:textId="74CF9A3D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</w:tr>
      <w:tr w:rsidR="001A55F8" w:rsidRPr="00DC25EC" w14:paraId="4FBB893E" w14:textId="77777777" w:rsidTr="001A55F8">
        <w:tc>
          <w:tcPr>
            <w:tcW w:w="510" w:type="dxa"/>
            <w:vAlign w:val="center"/>
          </w:tcPr>
          <w:p w14:paraId="2B2DA969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4.</w:t>
            </w:r>
          </w:p>
        </w:tc>
        <w:tc>
          <w:tcPr>
            <w:tcW w:w="5364" w:type="dxa"/>
            <w:vAlign w:val="center"/>
          </w:tcPr>
          <w:p w14:paraId="11C8E914" w14:textId="5865A5BB" w:rsidR="001A55F8" w:rsidRPr="00DC25EC" w:rsidRDefault="00F952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Моющее средство для мытья посуды 5л</w:t>
            </w:r>
          </w:p>
        </w:tc>
        <w:tc>
          <w:tcPr>
            <w:tcW w:w="2126" w:type="dxa"/>
            <w:vAlign w:val="center"/>
          </w:tcPr>
          <w:p w14:paraId="63A26620" w14:textId="4E93CF93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985" w:type="dxa"/>
            <w:vAlign w:val="center"/>
          </w:tcPr>
          <w:p w14:paraId="6834CCDD" w14:textId="61B3F471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</w:tr>
      <w:tr w:rsidR="001A55F8" w:rsidRPr="00DC25EC" w14:paraId="00B893EB" w14:textId="77777777" w:rsidTr="001A55F8">
        <w:tc>
          <w:tcPr>
            <w:tcW w:w="510" w:type="dxa"/>
            <w:vAlign w:val="center"/>
          </w:tcPr>
          <w:p w14:paraId="688CE9A9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5.</w:t>
            </w:r>
          </w:p>
        </w:tc>
        <w:tc>
          <w:tcPr>
            <w:tcW w:w="5364" w:type="dxa"/>
            <w:vAlign w:val="center"/>
          </w:tcPr>
          <w:p w14:paraId="00ECE5F2" w14:textId="2E24DCA5" w:rsidR="001A55F8" w:rsidRPr="00DC25EC" w:rsidRDefault="00F952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Моющее средство для мытья посуды 1л</w:t>
            </w:r>
          </w:p>
        </w:tc>
        <w:tc>
          <w:tcPr>
            <w:tcW w:w="2126" w:type="dxa"/>
            <w:vAlign w:val="center"/>
          </w:tcPr>
          <w:p w14:paraId="1B3E1775" w14:textId="57316F4C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985" w:type="dxa"/>
            <w:vAlign w:val="center"/>
          </w:tcPr>
          <w:p w14:paraId="3816B33B" w14:textId="1972320D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</w:tr>
      <w:tr w:rsidR="001A55F8" w:rsidRPr="00DC25EC" w14:paraId="7EC168DB" w14:textId="77777777" w:rsidTr="001A55F8">
        <w:tc>
          <w:tcPr>
            <w:tcW w:w="510" w:type="dxa"/>
            <w:vAlign w:val="center"/>
          </w:tcPr>
          <w:p w14:paraId="440F5119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6.</w:t>
            </w:r>
          </w:p>
        </w:tc>
        <w:tc>
          <w:tcPr>
            <w:tcW w:w="5364" w:type="dxa"/>
            <w:vAlign w:val="center"/>
          </w:tcPr>
          <w:p w14:paraId="1AA704CD" w14:textId="50E12851" w:rsidR="001A55F8" w:rsidRPr="00DC25EC" w:rsidRDefault="00F952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Средство для устранения засоров труб 1л</w:t>
            </w:r>
          </w:p>
        </w:tc>
        <w:tc>
          <w:tcPr>
            <w:tcW w:w="2126" w:type="dxa"/>
            <w:vAlign w:val="center"/>
          </w:tcPr>
          <w:p w14:paraId="146FEDD0" w14:textId="1D599B80" w:rsidR="001A55F8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985" w:type="dxa"/>
            <w:vAlign w:val="center"/>
          </w:tcPr>
          <w:p w14:paraId="25030707" w14:textId="7EBD9935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</w:tr>
      <w:tr w:rsidR="00F952B5" w:rsidRPr="00DC25EC" w14:paraId="066B29EF" w14:textId="77777777" w:rsidTr="001A55F8">
        <w:tc>
          <w:tcPr>
            <w:tcW w:w="510" w:type="dxa"/>
            <w:vAlign w:val="center"/>
          </w:tcPr>
          <w:p w14:paraId="04B17C3A" w14:textId="0A6987D0" w:rsidR="00F952B5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364" w:type="dxa"/>
            <w:vAlign w:val="center"/>
          </w:tcPr>
          <w:p w14:paraId="27F780A8" w14:textId="4C539C2E" w:rsidR="00F952B5" w:rsidRDefault="003433F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Средство для мытья туалетов и ванных комнат 1л</w:t>
            </w:r>
          </w:p>
        </w:tc>
        <w:tc>
          <w:tcPr>
            <w:tcW w:w="2126" w:type="dxa"/>
            <w:vAlign w:val="center"/>
          </w:tcPr>
          <w:p w14:paraId="5D0F80BA" w14:textId="3E9B703F" w:rsidR="00F952B5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</w:p>
        </w:tc>
        <w:tc>
          <w:tcPr>
            <w:tcW w:w="1985" w:type="dxa"/>
            <w:vAlign w:val="center"/>
          </w:tcPr>
          <w:p w14:paraId="36CA354A" w14:textId="0CF7D6BB" w:rsidR="00F952B5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</w:tr>
      <w:tr w:rsidR="001A55F8" w:rsidRPr="00DC25EC" w14:paraId="28E05822" w14:textId="77777777" w:rsidTr="001A55F8">
        <w:tc>
          <w:tcPr>
            <w:tcW w:w="510" w:type="dxa"/>
            <w:vAlign w:val="center"/>
          </w:tcPr>
          <w:p w14:paraId="5CE08C59" w14:textId="23F79B62" w:rsidR="001A55F8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5364" w:type="dxa"/>
            <w:vAlign w:val="center"/>
          </w:tcPr>
          <w:p w14:paraId="2D75250C" w14:textId="2D8606E1" w:rsidR="001A55F8" w:rsidRPr="00DC25EC" w:rsidRDefault="001A55F8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 xml:space="preserve">Губка для мытья посуды </w:t>
            </w:r>
          </w:p>
        </w:tc>
        <w:tc>
          <w:tcPr>
            <w:tcW w:w="2126" w:type="dxa"/>
            <w:vAlign w:val="center"/>
          </w:tcPr>
          <w:p w14:paraId="021B1AB9" w14:textId="6F0257F1" w:rsidR="001A55F8" w:rsidRPr="00DC25EC" w:rsidRDefault="004B129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  <w:r w:rsidR="001A55F8" w:rsidRPr="00DC25EC"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64DCEB1E" w14:textId="013C2AEC" w:rsidR="001A55F8" w:rsidRPr="00DC25EC" w:rsidRDefault="004B129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A55F8" w:rsidRPr="00DC25EC" w14:paraId="2913543C" w14:textId="77777777" w:rsidTr="001A55F8">
        <w:tc>
          <w:tcPr>
            <w:tcW w:w="510" w:type="dxa"/>
            <w:vAlign w:val="center"/>
          </w:tcPr>
          <w:p w14:paraId="41A1C6F9" w14:textId="6B0FC804" w:rsidR="001A55F8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5364" w:type="dxa"/>
            <w:vAlign w:val="center"/>
          </w:tcPr>
          <w:p w14:paraId="765B2841" w14:textId="77777777" w:rsidR="001A55F8" w:rsidRPr="00DC25EC" w:rsidRDefault="001A55F8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Освежитель воздуха</w:t>
            </w:r>
          </w:p>
        </w:tc>
        <w:tc>
          <w:tcPr>
            <w:tcW w:w="2126" w:type="dxa"/>
            <w:vAlign w:val="center"/>
          </w:tcPr>
          <w:p w14:paraId="222431BD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6194D755" w14:textId="0EB7B5F1" w:rsidR="001A55F8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0,005</w:t>
            </w:r>
          </w:p>
        </w:tc>
      </w:tr>
      <w:tr w:rsidR="001A55F8" w:rsidRPr="00DC25EC" w14:paraId="57465A1D" w14:textId="77777777" w:rsidTr="001A55F8">
        <w:tc>
          <w:tcPr>
            <w:tcW w:w="510" w:type="dxa"/>
            <w:vAlign w:val="center"/>
          </w:tcPr>
          <w:p w14:paraId="65933EA3" w14:textId="04341161" w:rsidR="001A55F8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5364" w:type="dxa"/>
            <w:vAlign w:val="center"/>
          </w:tcPr>
          <w:p w14:paraId="5CD6DFEF" w14:textId="038B8D21" w:rsidR="001A55F8" w:rsidRPr="00DC25EC" w:rsidRDefault="00F54DA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Салфетки для очистки поверхностей (пола)</w:t>
            </w:r>
          </w:p>
        </w:tc>
        <w:tc>
          <w:tcPr>
            <w:tcW w:w="2126" w:type="dxa"/>
            <w:vAlign w:val="center"/>
          </w:tcPr>
          <w:p w14:paraId="3A59C32B" w14:textId="62F93C3B" w:rsidR="001A55F8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20A11F51" w14:textId="3D6EDABE" w:rsidR="001A55F8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</w:tr>
      <w:tr w:rsidR="00F54DA9" w:rsidRPr="00DC25EC" w14:paraId="668DAAEF" w14:textId="77777777" w:rsidTr="001A55F8">
        <w:tc>
          <w:tcPr>
            <w:tcW w:w="510" w:type="dxa"/>
            <w:vAlign w:val="center"/>
          </w:tcPr>
          <w:p w14:paraId="4DCDB5A6" w14:textId="7853EC07" w:rsidR="00F54DA9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5364" w:type="dxa"/>
            <w:vAlign w:val="center"/>
          </w:tcPr>
          <w:p w14:paraId="67BE80E9" w14:textId="044C8CBF" w:rsidR="00F54DA9" w:rsidRPr="00DC25EC" w:rsidRDefault="00F952B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Липкая лента от мух</w:t>
            </w:r>
          </w:p>
        </w:tc>
        <w:tc>
          <w:tcPr>
            <w:tcW w:w="2126" w:type="dxa"/>
            <w:vAlign w:val="center"/>
          </w:tcPr>
          <w:p w14:paraId="12646229" w14:textId="7C330D30" w:rsidR="00F54DA9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30166782" w14:textId="4CC2572F" w:rsidR="00F54DA9" w:rsidRPr="00DC25EC" w:rsidRDefault="00F952B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</w:tr>
    </w:tbl>
    <w:p w14:paraId="40FBEF64" w14:textId="77777777" w:rsidR="00B605BA" w:rsidRPr="00DC25EC" w:rsidRDefault="00B605BA">
      <w:pPr>
        <w:pStyle w:val="ConsPlusNormal"/>
        <w:jc w:val="center"/>
        <w:rPr>
          <w:sz w:val="20"/>
          <w:szCs w:val="20"/>
        </w:rPr>
      </w:pPr>
    </w:p>
    <w:p w14:paraId="0FD2BD61" w14:textId="77777777" w:rsidR="0036745F" w:rsidRPr="00DC25EC" w:rsidRDefault="0036745F" w:rsidP="0036745F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C25EC">
        <w:rPr>
          <w:rFonts w:ascii="Times New Roman" w:hAnsi="Times New Roman" w:cs="Times New Roman"/>
          <w:sz w:val="20"/>
          <w:szCs w:val="20"/>
        </w:rPr>
        <w:t>ХОЗЯЙСТВЕННЫЕ ТОВАРЫ НА ОДНОГО</w:t>
      </w:r>
    </w:p>
    <w:p w14:paraId="22B7FBF8" w14:textId="13B8B1AC" w:rsidR="0036745F" w:rsidRPr="00DC25EC" w:rsidRDefault="0036745F" w:rsidP="0036745F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ВРАЧА, ЛАБОРАНТА, ФЕЛЬДШЕРА-ЛАБОРАНТА В ГОД (</w:t>
      </w:r>
      <w:r w:rsidR="008422C3">
        <w:rPr>
          <w:rFonts w:ascii="Times New Roman" w:hAnsi="Times New Roman" w:cs="Times New Roman"/>
          <w:sz w:val="20"/>
          <w:szCs w:val="20"/>
        </w:rPr>
        <w:t>124 чел.)</w:t>
      </w:r>
    </w:p>
    <w:p w14:paraId="074A28BF" w14:textId="77777777" w:rsidR="0036745F" w:rsidRPr="00DC25EC" w:rsidRDefault="0036745F" w:rsidP="0036745F">
      <w:pPr>
        <w:pStyle w:val="ConsPlusNormal"/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364"/>
        <w:gridCol w:w="2126"/>
        <w:gridCol w:w="1985"/>
      </w:tblGrid>
      <w:tr w:rsidR="0036745F" w:rsidRPr="00DC25EC" w14:paraId="719314FD" w14:textId="77777777" w:rsidTr="00A527FA">
        <w:tc>
          <w:tcPr>
            <w:tcW w:w="510" w:type="dxa"/>
            <w:vAlign w:val="center"/>
          </w:tcPr>
          <w:p w14:paraId="4309DE16" w14:textId="77777777" w:rsidR="0036745F" w:rsidRPr="00DC25EC" w:rsidRDefault="0036745F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N п/п</w:t>
            </w:r>
          </w:p>
        </w:tc>
        <w:tc>
          <w:tcPr>
            <w:tcW w:w="5364" w:type="dxa"/>
            <w:vAlign w:val="center"/>
          </w:tcPr>
          <w:p w14:paraId="6C99BC65" w14:textId="77777777" w:rsidR="0036745F" w:rsidRPr="00DC25EC" w:rsidRDefault="0036745F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60DD56B1" w14:textId="77777777" w:rsidR="0036745F" w:rsidRPr="00DC25EC" w:rsidRDefault="0036745F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14:paraId="2653A2A3" w14:textId="77777777" w:rsidR="0036745F" w:rsidRPr="00DC25EC" w:rsidRDefault="0036745F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Норма расхода</w:t>
            </w:r>
          </w:p>
        </w:tc>
      </w:tr>
      <w:tr w:rsidR="0036745F" w:rsidRPr="00DC25EC" w14:paraId="0F58133C" w14:textId="77777777" w:rsidTr="00A527FA">
        <w:tc>
          <w:tcPr>
            <w:tcW w:w="510" w:type="dxa"/>
            <w:vAlign w:val="center"/>
          </w:tcPr>
          <w:p w14:paraId="32991C95" w14:textId="77777777" w:rsidR="0036745F" w:rsidRPr="00DC25EC" w:rsidRDefault="0036745F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1.</w:t>
            </w:r>
          </w:p>
        </w:tc>
        <w:tc>
          <w:tcPr>
            <w:tcW w:w="5364" w:type="dxa"/>
            <w:vAlign w:val="center"/>
          </w:tcPr>
          <w:p w14:paraId="36EA3E8C" w14:textId="6A5B5573" w:rsidR="0036745F" w:rsidRPr="00DC25EC" w:rsidRDefault="008422C3" w:rsidP="00A527F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Пакет фасовочный 41*301 (500 шт. в упаковке)</w:t>
            </w:r>
          </w:p>
        </w:tc>
        <w:tc>
          <w:tcPr>
            <w:tcW w:w="2126" w:type="dxa"/>
            <w:vAlign w:val="center"/>
          </w:tcPr>
          <w:p w14:paraId="536E4019" w14:textId="5C42AC8E" w:rsidR="0036745F" w:rsidRPr="00DC25EC" w:rsidRDefault="004B129C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8422C3">
              <w:rPr>
                <w:sz w:val="20"/>
                <w:szCs w:val="20"/>
              </w:rPr>
              <w:t>пак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479DE49C" w14:textId="545DD808" w:rsidR="0036745F" w:rsidRPr="00DC25EC" w:rsidRDefault="008422C3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</w:tr>
      <w:tr w:rsidR="0036745F" w:rsidRPr="00DC25EC" w14:paraId="2DBE0F64" w14:textId="77777777" w:rsidTr="00A527FA">
        <w:tc>
          <w:tcPr>
            <w:tcW w:w="510" w:type="dxa"/>
            <w:vAlign w:val="center"/>
          </w:tcPr>
          <w:p w14:paraId="40E6A11D" w14:textId="77777777" w:rsidR="0036745F" w:rsidRPr="00DC25EC" w:rsidRDefault="0036745F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5364" w:type="dxa"/>
            <w:vAlign w:val="center"/>
          </w:tcPr>
          <w:p w14:paraId="6ABFB7D7" w14:textId="578E8D31" w:rsidR="0036745F" w:rsidRPr="00DC25EC" w:rsidRDefault="008422C3" w:rsidP="00A527F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Пакет фасовочный 251*451 (500 шт. в упаковке)</w:t>
            </w:r>
          </w:p>
        </w:tc>
        <w:tc>
          <w:tcPr>
            <w:tcW w:w="2126" w:type="dxa"/>
            <w:vAlign w:val="center"/>
          </w:tcPr>
          <w:p w14:paraId="57FC98EF" w14:textId="09F30A29" w:rsidR="0036745F" w:rsidRPr="00DC25EC" w:rsidRDefault="004B129C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упак.</w:t>
            </w:r>
          </w:p>
        </w:tc>
        <w:tc>
          <w:tcPr>
            <w:tcW w:w="1985" w:type="dxa"/>
            <w:vAlign w:val="center"/>
          </w:tcPr>
          <w:p w14:paraId="1083DCE6" w14:textId="08106441" w:rsidR="0036745F" w:rsidRPr="00DC25EC" w:rsidRDefault="008422C3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36745F" w:rsidRPr="00DC25EC" w14:paraId="143BC8B8" w14:textId="77777777" w:rsidTr="00A527FA">
        <w:tc>
          <w:tcPr>
            <w:tcW w:w="510" w:type="dxa"/>
            <w:vAlign w:val="center"/>
          </w:tcPr>
          <w:p w14:paraId="6F612CC4" w14:textId="77777777" w:rsidR="0036745F" w:rsidRPr="00DC25EC" w:rsidRDefault="0036745F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3.</w:t>
            </w:r>
          </w:p>
        </w:tc>
        <w:tc>
          <w:tcPr>
            <w:tcW w:w="5364" w:type="dxa"/>
            <w:vAlign w:val="center"/>
          </w:tcPr>
          <w:p w14:paraId="7DFF594E" w14:textId="18B719B5" w:rsidR="0036745F" w:rsidRPr="00DC25EC" w:rsidRDefault="008422C3" w:rsidP="00A527F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Пакет упаковочный 50*80 (500 шт. в упаковке)</w:t>
            </w:r>
          </w:p>
        </w:tc>
        <w:tc>
          <w:tcPr>
            <w:tcW w:w="2126" w:type="dxa"/>
            <w:vAlign w:val="center"/>
          </w:tcPr>
          <w:p w14:paraId="4811FA26" w14:textId="73158AB6" w:rsidR="0036745F" w:rsidRPr="00DC25EC" w:rsidRDefault="004B129C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упак.</w:t>
            </w:r>
          </w:p>
        </w:tc>
        <w:tc>
          <w:tcPr>
            <w:tcW w:w="1985" w:type="dxa"/>
            <w:vAlign w:val="center"/>
          </w:tcPr>
          <w:p w14:paraId="74B66489" w14:textId="4DCDB009" w:rsidR="0036745F" w:rsidRPr="00DC25EC" w:rsidRDefault="008422C3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6745F" w:rsidRPr="00DC25EC" w14:paraId="2927FA4F" w14:textId="77777777" w:rsidTr="00A527FA">
        <w:tc>
          <w:tcPr>
            <w:tcW w:w="510" w:type="dxa"/>
            <w:vAlign w:val="center"/>
          </w:tcPr>
          <w:p w14:paraId="548FF284" w14:textId="7958A351" w:rsidR="0036745F" w:rsidRPr="00DC25EC" w:rsidRDefault="008422C3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364" w:type="dxa"/>
            <w:vAlign w:val="center"/>
          </w:tcPr>
          <w:p w14:paraId="31578A38" w14:textId="4461EF0E" w:rsidR="0036745F" w:rsidRPr="00DC25EC" w:rsidRDefault="008422C3" w:rsidP="00A527F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Пакет со струнным зажимом 100*71 (100 шт. в упаковке)</w:t>
            </w:r>
          </w:p>
        </w:tc>
        <w:tc>
          <w:tcPr>
            <w:tcW w:w="2126" w:type="dxa"/>
            <w:vAlign w:val="center"/>
          </w:tcPr>
          <w:p w14:paraId="065E5F23" w14:textId="1E3D86AC" w:rsidR="0036745F" w:rsidRDefault="004B129C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упак.</w:t>
            </w:r>
          </w:p>
        </w:tc>
        <w:tc>
          <w:tcPr>
            <w:tcW w:w="1985" w:type="dxa"/>
            <w:vAlign w:val="center"/>
          </w:tcPr>
          <w:p w14:paraId="6D747E8E" w14:textId="1C33659B" w:rsidR="0036745F" w:rsidRDefault="008422C3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0,25</w:t>
            </w:r>
          </w:p>
        </w:tc>
      </w:tr>
      <w:tr w:rsidR="0036745F" w:rsidRPr="0018505B" w14:paraId="6631A85B" w14:textId="77777777" w:rsidTr="00A527FA">
        <w:tc>
          <w:tcPr>
            <w:tcW w:w="510" w:type="dxa"/>
            <w:vAlign w:val="center"/>
          </w:tcPr>
          <w:p w14:paraId="7DBA71C0" w14:textId="77777777" w:rsidR="0036745F" w:rsidRPr="00DC25EC" w:rsidRDefault="0036745F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5.</w:t>
            </w:r>
          </w:p>
        </w:tc>
        <w:tc>
          <w:tcPr>
            <w:tcW w:w="5364" w:type="dxa"/>
            <w:vAlign w:val="center"/>
          </w:tcPr>
          <w:p w14:paraId="74AAD6C5" w14:textId="03A6E319" w:rsidR="0036745F" w:rsidRPr="00DC25EC" w:rsidRDefault="008422C3" w:rsidP="00A527F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Пакет со струнным зажимом 151*100 (100 шт. в упаковке)</w:t>
            </w:r>
          </w:p>
        </w:tc>
        <w:tc>
          <w:tcPr>
            <w:tcW w:w="2126" w:type="dxa"/>
            <w:vAlign w:val="center"/>
          </w:tcPr>
          <w:p w14:paraId="58FE45DE" w14:textId="531E7160" w:rsidR="0036745F" w:rsidRPr="00DC25EC" w:rsidRDefault="004B129C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упак.</w:t>
            </w:r>
          </w:p>
        </w:tc>
        <w:tc>
          <w:tcPr>
            <w:tcW w:w="1985" w:type="dxa"/>
            <w:vAlign w:val="center"/>
          </w:tcPr>
          <w:p w14:paraId="2DCB2AB2" w14:textId="416854D8" w:rsidR="0036745F" w:rsidRPr="00DC25EC" w:rsidRDefault="008422C3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36745F" w:rsidRPr="0018505B" w14:paraId="3E013192" w14:textId="77777777" w:rsidTr="00A527FA">
        <w:tc>
          <w:tcPr>
            <w:tcW w:w="510" w:type="dxa"/>
            <w:vAlign w:val="center"/>
          </w:tcPr>
          <w:p w14:paraId="1A14A605" w14:textId="036498DC" w:rsidR="0036745F" w:rsidRPr="00DC25EC" w:rsidRDefault="008422C3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364" w:type="dxa"/>
            <w:vAlign w:val="center"/>
          </w:tcPr>
          <w:p w14:paraId="2531C411" w14:textId="6E7A96AD" w:rsidR="0036745F" w:rsidRPr="00DC25EC" w:rsidRDefault="008422C3" w:rsidP="00A527F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Пакет со струнным зажимом 201*151 (100 шт. в упаковке)</w:t>
            </w:r>
          </w:p>
        </w:tc>
        <w:tc>
          <w:tcPr>
            <w:tcW w:w="2126" w:type="dxa"/>
            <w:vAlign w:val="center"/>
          </w:tcPr>
          <w:p w14:paraId="013B8723" w14:textId="091530FE" w:rsidR="0036745F" w:rsidRPr="00DC25EC" w:rsidRDefault="004B129C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упак.</w:t>
            </w:r>
          </w:p>
        </w:tc>
        <w:tc>
          <w:tcPr>
            <w:tcW w:w="1985" w:type="dxa"/>
            <w:vAlign w:val="center"/>
          </w:tcPr>
          <w:p w14:paraId="63BBFDB7" w14:textId="67FF6529" w:rsidR="0036745F" w:rsidRDefault="008422C3" w:rsidP="00A527F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14:paraId="0D5BF0D6" w14:textId="77777777" w:rsidR="0036745F" w:rsidRDefault="0036745F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</w:p>
    <w:p w14:paraId="1C1B958A" w14:textId="753BB3D2" w:rsidR="00B605BA" w:rsidRPr="00DC25EC" w:rsidRDefault="00000000">
      <w:pPr>
        <w:pStyle w:val="ConsPlusTitle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C25EC">
        <w:rPr>
          <w:rFonts w:ascii="Times New Roman" w:hAnsi="Times New Roman" w:cs="Times New Roman"/>
          <w:sz w:val="20"/>
          <w:szCs w:val="20"/>
        </w:rPr>
        <w:t xml:space="preserve">ХОЗЯЙСТВЕННЫЕ ТОВАРЫ НА </w:t>
      </w:r>
      <w:r w:rsidR="0036745F">
        <w:rPr>
          <w:rFonts w:ascii="Times New Roman" w:hAnsi="Times New Roman" w:cs="Times New Roman"/>
          <w:sz w:val="20"/>
          <w:szCs w:val="20"/>
        </w:rPr>
        <w:t>ОДНОГО</w:t>
      </w:r>
      <w:r w:rsidRPr="00DC25EC">
        <w:rPr>
          <w:rFonts w:ascii="Times New Roman" w:hAnsi="Times New Roman" w:cs="Times New Roman"/>
          <w:sz w:val="20"/>
          <w:szCs w:val="20"/>
        </w:rPr>
        <w:t xml:space="preserve"> УБОРЩИКА</w:t>
      </w:r>
      <w:r w:rsidR="0036745F">
        <w:rPr>
          <w:rFonts w:ascii="Times New Roman" w:hAnsi="Times New Roman" w:cs="Times New Roman"/>
          <w:sz w:val="20"/>
          <w:szCs w:val="20"/>
        </w:rPr>
        <w:t xml:space="preserve">, </w:t>
      </w:r>
      <w:r w:rsidR="00DD3DF0" w:rsidRPr="00DC25EC">
        <w:rPr>
          <w:rFonts w:ascii="Times New Roman" w:hAnsi="Times New Roman" w:cs="Times New Roman"/>
          <w:sz w:val="20"/>
          <w:szCs w:val="20"/>
        </w:rPr>
        <w:t>САНИТАРА</w:t>
      </w:r>
      <w:r w:rsidRPr="00DC25EC">
        <w:rPr>
          <w:rFonts w:ascii="Times New Roman" w:hAnsi="Times New Roman" w:cs="Times New Roman"/>
          <w:sz w:val="20"/>
          <w:szCs w:val="20"/>
        </w:rPr>
        <w:t xml:space="preserve"> В ГОД</w:t>
      </w:r>
      <w:r w:rsidR="00DC25EC">
        <w:rPr>
          <w:rFonts w:ascii="Times New Roman" w:hAnsi="Times New Roman" w:cs="Times New Roman"/>
          <w:sz w:val="20"/>
          <w:szCs w:val="20"/>
        </w:rPr>
        <w:t xml:space="preserve"> (</w:t>
      </w:r>
      <w:r w:rsidR="0018505B">
        <w:rPr>
          <w:rFonts w:ascii="Times New Roman" w:hAnsi="Times New Roman" w:cs="Times New Roman"/>
          <w:sz w:val="20"/>
          <w:szCs w:val="20"/>
        </w:rPr>
        <w:t>42 чел.)</w:t>
      </w:r>
    </w:p>
    <w:p w14:paraId="69448A2D" w14:textId="77777777" w:rsidR="00B605BA" w:rsidRPr="00DC25EC" w:rsidRDefault="00B605BA">
      <w:pPr>
        <w:pStyle w:val="ConsPlusNormal"/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364"/>
        <w:gridCol w:w="2126"/>
        <w:gridCol w:w="1985"/>
      </w:tblGrid>
      <w:tr w:rsidR="001A55F8" w:rsidRPr="00DC25EC" w14:paraId="57DE5915" w14:textId="77777777" w:rsidTr="001A55F8">
        <w:tc>
          <w:tcPr>
            <w:tcW w:w="510" w:type="dxa"/>
            <w:vAlign w:val="center"/>
          </w:tcPr>
          <w:p w14:paraId="0575BF49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N п/п</w:t>
            </w:r>
          </w:p>
        </w:tc>
        <w:tc>
          <w:tcPr>
            <w:tcW w:w="5364" w:type="dxa"/>
            <w:vAlign w:val="center"/>
          </w:tcPr>
          <w:p w14:paraId="11380C52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14:paraId="2E3D4D21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14:paraId="00C4AC54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Норма расхода</w:t>
            </w:r>
          </w:p>
        </w:tc>
      </w:tr>
      <w:tr w:rsidR="001A55F8" w:rsidRPr="00DC25EC" w14:paraId="57896FAF" w14:textId="77777777" w:rsidTr="001A55F8">
        <w:tc>
          <w:tcPr>
            <w:tcW w:w="510" w:type="dxa"/>
            <w:vAlign w:val="center"/>
          </w:tcPr>
          <w:p w14:paraId="080C4CF1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1.</w:t>
            </w:r>
          </w:p>
        </w:tc>
        <w:tc>
          <w:tcPr>
            <w:tcW w:w="5364" w:type="dxa"/>
            <w:vAlign w:val="center"/>
          </w:tcPr>
          <w:p w14:paraId="5AF06E4D" w14:textId="7C4743C6" w:rsidR="001A55F8" w:rsidRPr="00DC25EC" w:rsidRDefault="001A55F8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 xml:space="preserve">Салфетки для уборки микрофибра </w:t>
            </w:r>
          </w:p>
        </w:tc>
        <w:tc>
          <w:tcPr>
            <w:tcW w:w="2126" w:type="dxa"/>
            <w:vAlign w:val="center"/>
          </w:tcPr>
          <w:p w14:paraId="54C45504" w14:textId="5BB85CEE" w:rsidR="001A55F8" w:rsidRPr="00DC25EC" w:rsidRDefault="004B129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  <w:r w:rsidR="001A55F8" w:rsidRPr="00DC25EC">
              <w:rPr>
                <w:sz w:val="20"/>
                <w:szCs w:val="20"/>
              </w:rPr>
              <w:t>.</w:t>
            </w:r>
          </w:p>
        </w:tc>
        <w:tc>
          <w:tcPr>
            <w:tcW w:w="1985" w:type="dxa"/>
            <w:vAlign w:val="center"/>
          </w:tcPr>
          <w:p w14:paraId="0AFE5A84" w14:textId="4AD20E92" w:rsidR="001A55F8" w:rsidRPr="00DC25EC" w:rsidRDefault="004B129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1A55F8" w:rsidRPr="00DC25EC" w14:paraId="384E90D0" w14:textId="77777777" w:rsidTr="001A55F8">
        <w:tc>
          <w:tcPr>
            <w:tcW w:w="510" w:type="dxa"/>
            <w:vAlign w:val="center"/>
          </w:tcPr>
          <w:p w14:paraId="4E8E79E5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2.</w:t>
            </w:r>
          </w:p>
        </w:tc>
        <w:tc>
          <w:tcPr>
            <w:tcW w:w="5364" w:type="dxa"/>
            <w:vAlign w:val="center"/>
          </w:tcPr>
          <w:p w14:paraId="4AE7208E" w14:textId="552D5A18" w:rsidR="001A55F8" w:rsidRPr="00DC25EC" w:rsidRDefault="001A55F8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Салфетки для уборки</w:t>
            </w:r>
          </w:p>
        </w:tc>
        <w:tc>
          <w:tcPr>
            <w:tcW w:w="2126" w:type="dxa"/>
            <w:vAlign w:val="center"/>
          </w:tcPr>
          <w:p w14:paraId="1FD8C3AD" w14:textId="125A6537" w:rsidR="001A55F8" w:rsidRPr="00DC25EC" w:rsidRDefault="004B129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59D78063" w14:textId="0F29A73F" w:rsidR="001A55F8" w:rsidRPr="00DC25EC" w:rsidRDefault="004B129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4B129C" w:rsidRPr="00DC25EC" w14:paraId="50DF6D3C" w14:textId="77777777" w:rsidTr="001A55F8">
        <w:tc>
          <w:tcPr>
            <w:tcW w:w="510" w:type="dxa"/>
            <w:vAlign w:val="center"/>
          </w:tcPr>
          <w:p w14:paraId="7D89E4FC" w14:textId="0512BCD5" w:rsidR="004B129C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364" w:type="dxa"/>
            <w:vAlign w:val="center"/>
          </w:tcPr>
          <w:p w14:paraId="2E229235" w14:textId="39293FAB" w:rsidR="004B129C" w:rsidRPr="00DC25EC" w:rsidRDefault="004B129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Салфетки для очистки поверхностей (стен)</w:t>
            </w:r>
          </w:p>
        </w:tc>
        <w:tc>
          <w:tcPr>
            <w:tcW w:w="2126" w:type="dxa"/>
            <w:vAlign w:val="center"/>
          </w:tcPr>
          <w:p w14:paraId="7F4FBC10" w14:textId="602EC211" w:rsidR="004B129C" w:rsidRDefault="004B129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30EEB696" w14:textId="78A54A6B" w:rsidR="004B129C" w:rsidRDefault="004B129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</w:t>
            </w:r>
          </w:p>
        </w:tc>
      </w:tr>
      <w:tr w:rsidR="00F54DA9" w:rsidRPr="00DC25EC" w14:paraId="07A8E83D" w14:textId="77777777" w:rsidTr="001A55F8">
        <w:tc>
          <w:tcPr>
            <w:tcW w:w="510" w:type="dxa"/>
            <w:vAlign w:val="center"/>
          </w:tcPr>
          <w:p w14:paraId="78B3FDAF" w14:textId="2D4D5142" w:rsidR="00F54DA9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364" w:type="dxa"/>
            <w:vAlign w:val="center"/>
          </w:tcPr>
          <w:p w14:paraId="2C180C3A" w14:textId="32AA34FE" w:rsidR="00F54DA9" w:rsidRDefault="00F54DA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Ерш туалетный</w:t>
            </w:r>
          </w:p>
        </w:tc>
        <w:tc>
          <w:tcPr>
            <w:tcW w:w="2126" w:type="dxa"/>
            <w:vAlign w:val="center"/>
          </w:tcPr>
          <w:p w14:paraId="3199C50B" w14:textId="6FBE524E" w:rsidR="00F54DA9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732904C5" w14:textId="59A79574" w:rsidR="00F54DA9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</w:tr>
      <w:tr w:rsidR="001A55F8" w:rsidRPr="00DC25EC" w14:paraId="47FE7529" w14:textId="77777777" w:rsidTr="001A55F8">
        <w:tc>
          <w:tcPr>
            <w:tcW w:w="510" w:type="dxa"/>
            <w:vAlign w:val="center"/>
          </w:tcPr>
          <w:p w14:paraId="391650C2" w14:textId="749BE773" w:rsidR="001A55F8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5364" w:type="dxa"/>
            <w:vAlign w:val="center"/>
          </w:tcPr>
          <w:p w14:paraId="2824EA1C" w14:textId="6807FFA4" w:rsidR="001A55F8" w:rsidRPr="00DC25EC" w:rsidRDefault="00F54DA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Сгон для воды</w:t>
            </w:r>
          </w:p>
        </w:tc>
        <w:tc>
          <w:tcPr>
            <w:tcW w:w="2126" w:type="dxa"/>
            <w:vAlign w:val="center"/>
          </w:tcPr>
          <w:p w14:paraId="2B360087" w14:textId="448AC69C" w:rsidR="001A55F8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51BEF20A" w14:textId="282F734F" w:rsidR="001A55F8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</w:tr>
      <w:tr w:rsidR="0018505B" w:rsidRPr="00DC25EC" w14:paraId="5EF37854" w14:textId="77777777" w:rsidTr="001A55F8">
        <w:tc>
          <w:tcPr>
            <w:tcW w:w="510" w:type="dxa"/>
            <w:vAlign w:val="center"/>
          </w:tcPr>
          <w:p w14:paraId="07E185BB" w14:textId="222CC18C" w:rsidR="0018505B" w:rsidRPr="00DC25EC" w:rsidRDefault="003433FC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5364" w:type="dxa"/>
            <w:vAlign w:val="center"/>
          </w:tcPr>
          <w:p w14:paraId="71D4169F" w14:textId="406499C6" w:rsidR="0018505B" w:rsidRPr="00DC25EC" w:rsidRDefault="0018505B" w:rsidP="0018505B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 xml:space="preserve">Мешок </w:t>
            </w:r>
            <w:r>
              <w:rPr>
                <w:sz w:val="20"/>
                <w:szCs w:val="20"/>
              </w:rPr>
              <w:t>полимерный</w:t>
            </w:r>
            <w:r w:rsidRPr="00DC25EC">
              <w:rPr>
                <w:sz w:val="20"/>
                <w:szCs w:val="20"/>
              </w:rPr>
              <w:t xml:space="preserve"> для мусора на </w:t>
            </w:r>
            <w:r>
              <w:rPr>
                <w:sz w:val="20"/>
                <w:szCs w:val="20"/>
              </w:rPr>
              <w:t>120</w:t>
            </w:r>
            <w:r w:rsidRPr="00DC25EC">
              <w:rPr>
                <w:sz w:val="20"/>
                <w:szCs w:val="20"/>
              </w:rPr>
              <w:t xml:space="preserve"> л </w:t>
            </w:r>
            <w:r>
              <w:rPr>
                <w:sz w:val="20"/>
                <w:szCs w:val="20"/>
              </w:rPr>
              <w:t>(в рулоне 10 шт.)</w:t>
            </w:r>
          </w:p>
        </w:tc>
        <w:tc>
          <w:tcPr>
            <w:tcW w:w="2126" w:type="dxa"/>
            <w:vAlign w:val="center"/>
          </w:tcPr>
          <w:p w14:paraId="7074BABC" w14:textId="444EA91C" w:rsidR="0018505B" w:rsidRPr="00DC25EC" w:rsidRDefault="0018505B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985" w:type="dxa"/>
            <w:vAlign w:val="center"/>
          </w:tcPr>
          <w:p w14:paraId="492CAA91" w14:textId="0B360926" w:rsidR="0018505B" w:rsidRPr="00DC25EC" w:rsidRDefault="0018505B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18505B" w:rsidRPr="00DC25EC" w14:paraId="346B816A" w14:textId="77777777" w:rsidTr="001A55F8">
        <w:tc>
          <w:tcPr>
            <w:tcW w:w="510" w:type="dxa"/>
            <w:vAlign w:val="center"/>
          </w:tcPr>
          <w:p w14:paraId="4F1BC167" w14:textId="595C5F47" w:rsidR="0018505B" w:rsidRPr="00DC25EC" w:rsidRDefault="003433FC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5364" w:type="dxa"/>
            <w:vAlign w:val="center"/>
          </w:tcPr>
          <w:p w14:paraId="76D75CE3" w14:textId="18BA6C85" w:rsidR="0018505B" w:rsidRPr="00DC25EC" w:rsidRDefault="0018505B" w:rsidP="0018505B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 xml:space="preserve">Мешок </w:t>
            </w:r>
            <w:r>
              <w:rPr>
                <w:sz w:val="20"/>
                <w:szCs w:val="20"/>
              </w:rPr>
              <w:t>полимерный</w:t>
            </w:r>
            <w:r w:rsidRPr="00DC25EC">
              <w:rPr>
                <w:sz w:val="20"/>
                <w:szCs w:val="20"/>
              </w:rPr>
              <w:t xml:space="preserve"> для мусора на </w:t>
            </w:r>
            <w:r>
              <w:rPr>
                <w:sz w:val="20"/>
                <w:szCs w:val="20"/>
              </w:rPr>
              <w:t>160</w:t>
            </w:r>
            <w:r w:rsidRPr="00DC25EC">
              <w:rPr>
                <w:sz w:val="20"/>
                <w:szCs w:val="20"/>
              </w:rPr>
              <w:t xml:space="preserve"> л </w:t>
            </w:r>
            <w:r>
              <w:rPr>
                <w:sz w:val="20"/>
                <w:szCs w:val="20"/>
              </w:rPr>
              <w:t>(в рулоне 10 шт.)</w:t>
            </w:r>
          </w:p>
        </w:tc>
        <w:tc>
          <w:tcPr>
            <w:tcW w:w="2126" w:type="dxa"/>
            <w:vAlign w:val="center"/>
          </w:tcPr>
          <w:p w14:paraId="3F1373D1" w14:textId="42E1D985" w:rsidR="0018505B" w:rsidRPr="00DC25EC" w:rsidRDefault="0018505B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1985" w:type="dxa"/>
            <w:vAlign w:val="center"/>
          </w:tcPr>
          <w:p w14:paraId="684EDC6F" w14:textId="0B403DFF" w:rsidR="0018505B" w:rsidRPr="00DC25EC" w:rsidRDefault="0018505B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</w:tr>
      <w:tr w:rsidR="0036745F" w:rsidRPr="00DC25EC" w14:paraId="1C87ADBB" w14:textId="77777777" w:rsidTr="001A55F8">
        <w:tc>
          <w:tcPr>
            <w:tcW w:w="510" w:type="dxa"/>
            <w:vAlign w:val="center"/>
          </w:tcPr>
          <w:p w14:paraId="53A53807" w14:textId="2D6EE6CF" w:rsidR="0036745F" w:rsidRPr="00DC25EC" w:rsidRDefault="003433FC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5364" w:type="dxa"/>
            <w:vAlign w:val="center"/>
          </w:tcPr>
          <w:p w14:paraId="04634222" w14:textId="68E87988" w:rsidR="0036745F" w:rsidRPr="00DC25EC" w:rsidRDefault="0036745F" w:rsidP="0018505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Мыло хозяйственное твердое</w:t>
            </w:r>
          </w:p>
        </w:tc>
        <w:tc>
          <w:tcPr>
            <w:tcW w:w="2126" w:type="dxa"/>
            <w:vAlign w:val="center"/>
          </w:tcPr>
          <w:p w14:paraId="6EECC0CE" w14:textId="2D33C223" w:rsidR="0036745F" w:rsidRDefault="0036745F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985" w:type="dxa"/>
            <w:vAlign w:val="center"/>
          </w:tcPr>
          <w:p w14:paraId="0BAD905B" w14:textId="3E8FC980" w:rsidR="0036745F" w:rsidRDefault="008422C3" w:rsidP="0018505B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1A55F8" w:rsidRPr="00DC25EC" w14:paraId="68F3799F" w14:textId="77777777" w:rsidTr="001A55F8">
        <w:tc>
          <w:tcPr>
            <w:tcW w:w="510" w:type="dxa"/>
            <w:vAlign w:val="center"/>
          </w:tcPr>
          <w:p w14:paraId="3D5C080E" w14:textId="1969512B" w:rsidR="001A55F8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5364" w:type="dxa"/>
            <w:vAlign w:val="center"/>
          </w:tcPr>
          <w:p w14:paraId="0EADDD40" w14:textId="4548D888" w:rsidR="001A55F8" w:rsidRPr="00DC25EC" w:rsidRDefault="001A55F8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 xml:space="preserve">Ведро </w:t>
            </w:r>
          </w:p>
        </w:tc>
        <w:tc>
          <w:tcPr>
            <w:tcW w:w="2126" w:type="dxa"/>
            <w:vAlign w:val="center"/>
          </w:tcPr>
          <w:p w14:paraId="3F0DA3C3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09503C92" w14:textId="7C3D7D26" w:rsidR="001A55F8" w:rsidRPr="00DC25EC" w:rsidRDefault="008422C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54DA9" w:rsidRPr="00DC25EC" w14:paraId="17B0DB51" w14:textId="77777777" w:rsidTr="001A55F8">
        <w:tc>
          <w:tcPr>
            <w:tcW w:w="510" w:type="dxa"/>
            <w:vAlign w:val="center"/>
          </w:tcPr>
          <w:p w14:paraId="569C9506" w14:textId="6E5CD4AF" w:rsidR="00F54DA9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5364" w:type="dxa"/>
            <w:vAlign w:val="center"/>
          </w:tcPr>
          <w:p w14:paraId="500DDC13" w14:textId="39885F2C" w:rsidR="00F54DA9" w:rsidRPr="00DC25EC" w:rsidRDefault="00F54DA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Совок для мусора</w:t>
            </w:r>
          </w:p>
        </w:tc>
        <w:tc>
          <w:tcPr>
            <w:tcW w:w="2126" w:type="dxa"/>
            <w:vAlign w:val="center"/>
          </w:tcPr>
          <w:p w14:paraId="3EC09706" w14:textId="3FB0EE7B" w:rsidR="00F54DA9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7D6E9E03" w14:textId="09B79095" w:rsidR="00F54DA9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A55F8" w:rsidRPr="00DC25EC" w14:paraId="0FB0D43D" w14:textId="77777777" w:rsidTr="001A55F8">
        <w:tc>
          <w:tcPr>
            <w:tcW w:w="510" w:type="dxa"/>
            <w:vAlign w:val="center"/>
          </w:tcPr>
          <w:p w14:paraId="5F8DC883" w14:textId="3AA7CCD3" w:rsidR="001A55F8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5364" w:type="dxa"/>
            <w:vAlign w:val="center"/>
          </w:tcPr>
          <w:p w14:paraId="5D523E2D" w14:textId="77777777" w:rsidR="001A55F8" w:rsidRPr="00DC25EC" w:rsidRDefault="001A55F8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Швабра в комплекте</w:t>
            </w:r>
          </w:p>
        </w:tc>
        <w:tc>
          <w:tcPr>
            <w:tcW w:w="2126" w:type="dxa"/>
            <w:vAlign w:val="center"/>
          </w:tcPr>
          <w:p w14:paraId="37283677" w14:textId="3BD69B75" w:rsidR="001A55F8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1CBE3F36" w14:textId="65FF2CE9" w:rsidR="001A55F8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  <w:tr w:rsidR="001A55F8" w:rsidRPr="00DC25EC" w14:paraId="70E05C25" w14:textId="77777777" w:rsidTr="001A55F8">
        <w:tc>
          <w:tcPr>
            <w:tcW w:w="510" w:type="dxa"/>
            <w:vAlign w:val="center"/>
          </w:tcPr>
          <w:p w14:paraId="0DCAD771" w14:textId="6DB1EA21" w:rsidR="001A55F8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5364" w:type="dxa"/>
            <w:vAlign w:val="center"/>
          </w:tcPr>
          <w:p w14:paraId="39B7D521" w14:textId="3D857E6D" w:rsidR="001A55F8" w:rsidRPr="00DC25EC" w:rsidRDefault="00F54DA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Щетка для уборки</w:t>
            </w:r>
          </w:p>
        </w:tc>
        <w:tc>
          <w:tcPr>
            <w:tcW w:w="2126" w:type="dxa"/>
            <w:vAlign w:val="center"/>
          </w:tcPr>
          <w:p w14:paraId="5C782CFA" w14:textId="471F6174" w:rsidR="001A55F8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0962526F" w14:textId="014F06D6" w:rsidR="001A55F8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1A55F8" w:rsidRPr="00DC25EC" w14:paraId="61B1D926" w14:textId="77777777" w:rsidTr="001A55F8">
        <w:tc>
          <w:tcPr>
            <w:tcW w:w="510" w:type="dxa"/>
            <w:vAlign w:val="center"/>
          </w:tcPr>
          <w:p w14:paraId="3E653B98" w14:textId="639A4776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1</w:t>
            </w:r>
            <w:r w:rsidR="003433FC">
              <w:rPr>
                <w:sz w:val="20"/>
                <w:szCs w:val="20"/>
              </w:rPr>
              <w:t>3.</w:t>
            </w:r>
          </w:p>
        </w:tc>
        <w:tc>
          <w:tcPr>
            <w:tcW w:w="5364" w:type="dxa"/>
            <w:vAlign w:val="center"/>
          </w:tcPr>
          <w:p w14:paraId="4CAC08CA" w14:textId="77777777" w:rsidR="001A55F8" w:rsidRPr="00DC25EC" w:rsidRDefault="001A55F8">
            <w:pPr>
              <w:pStyle w:val="ConsPlusNormal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Швабра плоская</w:t>
            </w:r>
          </w:p>
        </w:tc>
        <w:tc>
          <w:tcPr>
            <w:tcW w:w="2126" w:type="dxa"/>
            <w:vAlign w:val="center"/>
          </w:tcPr>
          <w:p w14:paraId="7EDA0DAA" w14:textId="77777777" w:rsidR="001A55F8" w:rsidRPr="00DC25EC" w:rsidRDefault="001A55F8">
            <w:pPr>
              <w:pStyle w:val="ConsPlusNormal"/>
              <w:jc w:val="center"/>
              <w:rPr>
                <w:sz w:val="20"/>
                <w:szCs w:val="20"/>
              </w:rPr>
            </w:pPr>
            <w:r w:rsidRPr="00DC25EC"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0E4B1C43" w14:textId="096AD5EB" w:rsidR="001A55F8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54DA9" w:rsidRPr="00DC25EC" w14:paraId="06354944" w14:textId="77777777" w:rsidTr="001A55F8">
        <w:tc>
          <w:tcPr>
            <w:tcW w:w="510" w:type="dxa"/>
            <w:vAlign w:val="center"/>
          </w:tcPr>
          <w:p w14:paraId="39D709F5" w14:textId="06D5D332" w:rsidR="00F54DA9" w:rsidRPr="00DC25EC" w:rsidRDefault="003433FC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5364" w:type="dxa"/>
            <w:vAlign w:val="center"/>
          </w:tcPr>
          <w:p w14:paraId="09A5E1D6" w14:textId="3644DEA7" w:rsidR="00F54DA9" w:rsidRPr="00DC25EC" w:rsidRDefault="00F54DA9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Метла для уборки</w:t>
            </w:r>
          </w:p>
        </w:tc>
        <w:tc>
          <w:tcPr>
            <w:tcW w:w="2126" w:type="dxa"/>
            <w:vAlign w:val="center"/>
          </w:tcPr>
          <w:p w14:paraId="3BD57C73" w14:textId="433AB906" w:rsidR="00F54DA9" w:rsidRPr="00DC25EC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985" w:type="dxa"/>
            <w:vAlign w:val="center"/>
          </w:tcPr>
          <w:p w14:paraId="081419FA" w14:textId="17608B02" w:rsidR="00F54DA9" w:rsidRDefault="00F54DA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</w:tr>
    </w:tbl>
    <w:p w14:paraId="7EE47D1D" w14:textId="033A719B" w:rsidR="00B605BA" w:rsidRDefault="00B605BA">
      <w:pPr>
        <w:pStyle w:val="ConsPlusNormal"/>
      </w:pPr>
      <w:hyperlink r:id="rId4" w:tooltip="Распоряжение Генпрокуратуры России от 21.08.2024 N 357р/10 &quot;О внесении изменений в нормативные затраты на обеспечение функций Генеральной прокуратуры Российской Федерации, иных органов прокуратуры, федеральных казенных учреждений, подведомственных Генеральной ">
        <w:r w:rsidRPr="00DC25EC">
          <w:rPr>
            <w:i/>
            <w:color w:val="0000FF"/>
            <w:sz w:val="20"/>
            <w:szCs w:val="20"/>
          </w:rPr>
          <w:br/>
        </w:r>
      </w:hyperlink>
      <w:r w:rsidRPr="00DC25EC">
        <w:br/>
      </w:r>
    </w:p>
    <w:sectPr w:rsidR="00B605BA" w:rsidSect="001A55F8">
      <w:pgSz w:w="11906" w:h="16838"/>
      <w:pgMar w:top="851" w:right="566" w:bottom="851" w:left="1133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5BA"/>
    <w:rsid w:val="0018505B"/>
    <w:rsid w:val="001A55F8"/>
    <w:rsid w:val="001D1976"/>
    <w:rsid w:val="003433FC"/>
    <w:rsid w:val="0036745F"/>
    <w:rsid w:val="004B129C"/>
    <w:rsid w:val="004F6D18"/>
    <w:rsid w:val="0056735D"/>
    <w:rsid w:val="006242FF"/>
    <w:rsid w:val="006A49E4"/>
    <w:rsid w:val="008422C3"/>
    <w:rsid w:val="00974EFE"/>
    <w:rsid w:val="00995680"/>
    <w:rsid w:val="00A3551A"/>
    <w:rsid w:val="00B605BA"/>
    <w:rsid w:val="00C52190"/>
    <w:rsid w:val="00DC25EC"/>
    <w:rsid w:val="00DD3DF0"/>
    <w:rsid w:val="00DF1BAB"/>
    <w:rsid w:val="00E97AFE"/>
    <w:rsid w:val="00F54DA9"/>
    <w:rsid w:val="00F9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61C68"/>
  <w15:docId w15:val="{870F6419-7749-4A35-AD13-19B69312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EXP&amp;n=855299&amp;date=28.07.2025&amp;dst=105587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Генпрокуратуры России от 21.08.2024 N 357р/10
"О внесении изменений в нормативные затраты на обеспечение функций Генеральной прокуратуры Российской Федерации, иных органов прокуратуры, федеральных казенных учреждений, подведомственных Генерал</vt:lpstr>
    </vt:vector>
  </TitlesOfParts>
  <Company>КонсультантПлюс Версия 4024.00.50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Генпрокуратуры России от 21.08.2024 N 357р/10
"О внесении изменений в нормативные затраты на обеспечение функций Генеральной прокуратуры Российской Федерации, иных органов прокуратуры, федеральных казенных учреждений, подведомственных Генеральной прокуратуре Российской Федерации, утвержденные распоряжением заместителя Генерального прокурора Российской Федерации от 26.12.2017 N 230р/10"</dc:title>
  <dc:creator>Admin</dc:creator>
  <cp:lastModifiedBy>Admin</cp:lastModifiedBy>
  <cp:revision>5</cp:revision>
  <cp:lastPrinted>2025-07-28T08:22:00Z</cp:lastPrinted>
  <dcterms:created xsi:type="dcterms:W3CDTF">2025-07-28T08:23:00Z</dcterms:created>
  <dcterms:modified xsi:type="dcterms:W3CDTF">2026-01-26T07:54:00Z</dcterms:modified>
</cp:coreProperties>
</file>